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DEE" w:rsidRPr="00B12904" w:rsidRDefault="003B4DEE" w:rsidP="003B4DEE">
      <w:pPr>
        <w:pStyle w:val="a3"/>
        <w:shd w:val="clear" w:color="auto" w:fill="FFFFFF"/>
        <w:spacing w:before="0" w:beforeAutospacing="0" w:after="167" w:afterAutospacing="0"/>
        <w:jc w:val="center"/>
        <w:rPr>
          <w:b/>
          <w:color w:val="282828"/>
        </w:rPr>
      </w:pPr>
      <w:r w:rsidRPr="00B12904">
        <w:rPr>
          <w:b/>
          <w:color w:val="282828"/>
        </w:rPr>
        <w:t>Информация о текущих событиях в сфере управления муниципальными финансами публично - правового образования</w:t>
      </w:r>
    </w:p>
    <w:p w:rsidR="00EA2D4F" w:rsidRPr="00B12904" w:rsidRDefault="00EA2D4F" w:rsidP="00EA2D4F">
      <w:pPr>
        <w:pStyle w:val="a3"/>
        <w:shd w:val="clear" w:color="auto" w:fill="FFFFFF"/>
        <w:spacing w:before="0" w:beforeAutospacing="0" w:after="167" w:afterAutospacing="0"/>
        <w:jc w:val="both"/>
        <w:rPr>
          <w:color w:val="282828"/>
          <w:sz w:val="23"/>
          <w:szCs w:val="23"/>
        </w:rPr>
      </w:pPr>
      <w:r w:rsidRPr="00B12904">
        <w:rPr>
          <w:color w:val="282828"/>
          <w:sz w:val="23"/>
          <w:szCs w:val="23"/>
        </w:rPr>
        <w:t xml:space="preserve">За </w:t>
      </w:r>
      <w:r w:rsidR="00BD40D0">
        <w:rPr>
          <w:color w:val="282828"/>
          <w:sz w:val="23"/>
          <w:szCs w:val="23"/>
        </w:rPr>
        <w:t>2020 год</w:t>
      </w:r>
      <w:r w:rsidR="000248F4" w:rsidRPr="00B12904">
        <w:rPr>
          <w:color w:val="282828"/>
          <w:sz w:val="23"/>
          <w:szCs w:val="23"/>
        </w:rPr>
        <w:t xml:space="preserve"> было проведено </w:t>
      </w:r>
      <w:r w:rsidR="00EA3B44">
        <w:rPr>
          <w:color w:val="282828"/>
          <w:sz w:val="23"/>
          <w:szCs w:val="23"/>
        </w:rPr>
        <w:t>5</w:t>
      </w:r>
      <w:r w:rsidRPr="00B12904">
        <w:rPr>
          <w:color w:val="282828"/>
          <w:sz w:val="23"/>
          <w:szCs w:val="23"/>
        </w:rPr>
        <w:t xml:space="preserve"> </w:t>
      </w:r>
      <w:r w:rsidR="00BC760B" w:rsidRPr="00B12904">
        <w:rPr>
          <w:color w:val="282828"/>
          <w:sz w:val="23"/>
          <w:szCs w:val="23"/>
        </w:rPr>
        <w:t>заседаний</w:t>
      </w:r>
      <w:r w:rsidRPr="00B12904">
        <w:rPr>
          <w:color w:val="282828"/>
          <w:sz w:val="23"/>
          <w:szCs w:val="23"/>
        </w:rPr>
        <w:t xml:space="preserve"> </w:t>
      </w:r>
      <w:r w:rsidR="00EA3B44">
        <w:rPr>
          <w:color w:val="282828"/>
          <w:sz w:val="23"/>
          <w:szCs w:val="23"/>
        </w:rPr>
        <w:t xml:space="preserve">Мылинского </w:t>
      </w:r>
      <w:r w:rsidR="00BD40D0">
        <w:rPr>
          <w:color w:val="282828"/>
          <w:sz w:val="23"/>
          <w:szCs w:val="23"/>
        </w:rPr>
        <w:t xml:space="preserve"> сельского Совета народных депутатов</w:t>
      </w:r>
      <w:r w:rsidRPr="00B12904">
        <w:rPr>
          <w:color w:val="282828"/>
          <w:sz w:val="23"/>
          <w:szCs w:val="23"/>
        </w:rPr>
        <w:t xml:space="preserve"> по внесению изменений в первоначальный бюджет, утвержденный </w:t>
      </w:r>
      <w:r w:rsidR="00EA3B44">
        <w:rPr>
          <w:color w:val="282828"/>
          <w:sz w:val="23"/>
          <w:szCs w:val="23"/>
        </w:rPr>
        <w:t xml:space="preserve"> 13</w:t>
      </w:r>
      <w:r w:rsidRPr="00B12904">
        <w:rPr>
          <w:color w:val="282828"/>
          <w:sz w:val="23"/>
          <w:szCs w:val="23"/>
        </w:rPr>
        <w:t>.12.2019</w:t>
      </w:r>
      <w:r w:rsidR="005A4AAA">
        <w:rPr>
          <w:color w:val="282828"/>
          <w:sz w:val="23"/>
          <w:szCs w:val="23"/>
        </w:rPr>
        <w:t xml:space="preserve">года </w:t>
      </w:r>
      <w:r w:rsidRPr="00B12904">
        <w:rPr>
          <w:color w:val="282828"/>
          <w:sz w:val="23"/>
          <w:szCs w:val="23"/>
        </w:rPr>
        <w:t xml:space="preserve"> № </w:t>
      </w:r>
      <w:r w:rsidR="00BD40D0">
        <w:rPr>
          <w:color w:val="282828"/>
          <w:sz w:val="23"/>
          <w:szCs w:val="23"/>
        </w:rPr>
        <w:t>28</w:t>
      </w:r>
      <w:r w:rsidR="00585DD8">
        <w:rPr>
          <w:color w:val="282828"/>
          <w:sz w:val="23"/>
          <w:szCs w:val="23"/>
        </w:rPr>
        <w:t>.</w:t>
      </w:r>
    </w:p>
    <w:p w:rsidR="00EA2D4F" w:rsidRPr="00B12904" w:rsidRDefault="00E536B4" w:rsidP="00EA2D4F">
      <w:pPr>
        <w:pStyle w:val="a3"/>
        <w:shd w:val="clear" w:color="auto" w:fill="FFFFFF"/>
        <w:spacing w:before="0" w:beforeAutospacing="0" w:after="167" w:afterAutospacing="0"/>
        <w:jc w:val="both"/>
        <w:rPr>
          <w:color w:val="282828"/>
          <w:sz w:val="23"/>
          <w:szCs w:val="23"/>
        </w:rPr>
      </w:pPr>
      <w:r w:rsidRPr="00B12904">
        <w:rPr>
          <w:color w:val="282828"/>
          <w:sz w:val="23"/>
          <w:szCs w:val="23"/>
        </w:rPr>
        <w:t> </w:t>
      </w:r>
      <w:r w:rsidR="00BC760B" w:rsidRPr="00B12904">
        <w:rPr>
          <w:color w:val="282828"/>
          <w:sz w:val="23"/>
          <w:szCs w:val="23"/>
        </w:rPr>
        <w:t>- заседание</w:t>
      </w:r>
      <w:r w:rsidR="00EA2D4F" w:rsidRPr="00B12904">
        <w:rPr>
          <w:color w:val="282828"/>
          <w:sz w:val="23"/>
          <w:szCs w:val="23"/>
        </w:rPr>
        <w:t xml:space="preserve"> от </w:t>
      </w:r>
      <w:r w:rsidR="00EA3B44">
        <w:rPr>
          <w:color w:val="282828"/>
          <w:sz w:val="23"/>
          <w:szCs w:val="23"/>
        </w:rPr>
        <w:t>30.04</w:t>
      </w:r>
      <w:r w:rsidR="00EA2D4F" w:rsidRPr="00B12904">
        <w:rPr>
          <w:color w:val="282828"/>
          <w:sz w:val="23"/>
          <w:szCs w:val="23"/>
        </w:rPr>
        <w:t>.2020 года №</w:t>
      </w:r>
      <w:r w:rsidR="00EA3B44">
        <w:rPr>
          <w:color w:val="282828"/>
          <w:sz w:val="23"/>
          <w:szCs w:val="23"/>
        </w:rPr>
        <w:t>36</w:t>
      </w:r>
      <w:r w:rsidR="00EA2D4F" w:rsidRPr="00B12904">
        <w:rPr>
          <w:color w:val="282828"/>
          <w:sz w:val="23"/>
          <w:szCs w:val="23"/>
        </w:rPr>
        <w:t xml:space="preserve">, </w:t>
      </w:r>
      <w:r w:rsidR="00520400" w:rsidRPr="00B12904">
        <w:rPr>
          <w:color w:val="282828"/>
          <w:sz w:val="23"/>
          <w:szCs w:val="23"/>
        </w:rPr>
        <w:t xml:space="preserve">увеличена расходная часть бюджета на сумму </w:t>
      </w:r>
      <w:r w:rsidR="00EA3B44">
        <w:rPr>
          <w:color w:val="282828"/>
          <w:sz w:val="23"/>
          <w:szCs w:val="23"/>
        </w:rPr>
        <w:t>90 050,51</w:t>
      </w:r>
      <w:r w:rsidR="00520400" w:rsidRPr="00B12904">
        <w:rPr>
          <w:color w:val="282828"/>
          <w:sz w:val="23"/>
          <w:szCs w:val="23"/>
        </w:rPr>
        <w:t xml:space="preserve"> рублей</w:t>
      </w:r>
      <w:r w:rsidR="00123083">
        <w:rPr>
          <w:color w:val="282828"/>
          <w:sz w:val="23"/>
          <w:szCs w:val="23"/>
        </w:rPr>
        <w:t xml:space="preserve"> за счет введенных остатков на счетах по источникам внутреннего финансирования дефицита бюджета</w:t>
      </w:r>
      <w:r w:rsidR="00520400" w:rsidRPr="00B12904">
        <w:rPr>
          <w:color w:val="282828"/>
          <w:sz w:val="23"/>
          <w:szCs w:val="23"/>
        </w:rPr>
        <w:t>.</w:t>
      </w:r>
    </w:p>
    <w:p w:rsidR="00072E97" w:rsidRDefault="00072E97" w:rsidP="00EA2D4F">
      <w:pPr>
        <w:pStyle w:val="a3"/>
        <w:shd w:val="clear" w:color="auto" w:fill="FFFFFF"/>
        <w:spacing w:before="0" w:beforeAutospacing="0" w:after="167" w:afterAutospacing="0"/>
        <w:jc w:val="both"/>
        <w:rPr>
          <w:color w:val="282828"/>
          <w:sz w:val="23"/>
          <w:szCs w:val="23"/>
        </w:rPr>
      </w:pPr>
      <w:r w:rsidRPr="00B12904">
        <w:rPr>
          <w:color w:val="282828"/>
          <w:sz w:val="23"/>
          <w:szCs w:val="23"/>
        </w:rPr>
        <w:t xml:space="preserve">- </w:t>
      </w:r>
      <w:r w:rsidR="00BC760B" w:rsidRPr="00B12904">
        <w:rPr>
          <w:color w:val="282828"/>
          <w:sz w:val="23"/>
          <w:szCs w:val="23"/>
        </w:rPr>
        <w:t>заседание</w:t>
      </w:r>
      <w:r w:rsidRPr="00B12904">
        <w:rPr>
          <w:color w:val="282828"/>
          <w:sz w:val="23"/>
          <w:szCs w:val="23"/>
        </w:rPr>
        <w:t xml:space="preserve"> от </w:t>
      </w:r>
      <w:r w:rsidR="00EA3B44">
        <w:rPr>
          <w:color w:val="282828"/>
          <w:sz w:val="23"/>
          <w:szCs w:val="23"/>
        </w:rPr>
        <w:t>31</w:t>
      </w:r>
      <w:r w:rsidRPr="00B12904">
        <w:rPr>
          <w:color w:val="282828"/>
          <w:sz w:val="23"/>
          <w:szCs w:val="23"/>
        </w:rPr>
        <w:t>.0</w:t>
      </w:r>
      <w:r w:rsidR="00C56239">
        <w:rPr>
          <w:color w:val="282828"/>
          <w:sz w:val="23"/>
          <w:szCs w:val="23"/>
        </w:rPr>
        <w:t>8</w:t>
      </w:r>
      <w:r w:rsidRPr="00B12904">
        <w:rPr>
          <w:color w:val="282828"/>
          <w:sz w:val="23"/>
          <w:szCs w:val="23"/>
        </w:rPr>
        <w:t>.2020 года №</w:t>
      </w:r>
      <w:r w:rsidR="00C56239">
        <w:rPr>
          <w:color w:val="282828"/>
          <w:sz w:val="23"/>
          <w:szCs w:val="23"/>
        </w:rPr>
        <w:t>4</w:t>
      </w:r>
      <w:r w:rsidR="00EA3B44">
        <w:rPr>
          <w:color w:val="282828"/>
          <w:sz w:val="23"/>
          <w:szCs w:val="23"/>
        </w:rPr>
        <w:t>4</w:t>
      </w:r>
      <w:r w:rsidRPr="00B12904">
        <w:rPr>
          <w:color w:val="282828"/>
          <w:sz w:val="23"/>
          <w:szCs w:val="23"/>
        </w:rPr>
        <w:t xml:space="preserve">, увеличена доходная часть бюджета </w:t>
      </w:r>
      <w:r w:rsidR="00C56239">
        <w:rPr>
          <w:color w:val="282828"/>
          <w:sz w:val="23"/>
          <w:szCs w:val="23"/>
        </w:rPr>
        <w:t xml:space="preserve">за счет межбюджетных трансфертов </w:t>
      </w:r>
      <w:r w:rsidRPr="00B12904">
        <w:rPr>
          <w:color w:val="282828"/>
          <w:sz w:val="23"/>
          <w:szCs w:val="23"/>
        </w:rPr>
        <w:t xml:space="preserve">на сумму </w:t>
      </w:r>
      <w:r w:rsidR="00C56239">
        <w:rPr>
          <w:color w:val="282828"/>
          <w:sz w:val="23"/>
          <w:szCs w:val="23"/>
        </w:rPr>
        <w:t>8 006</w:t>
      </w:r>
      <w:r w:rsidRPr="00B12904">
        <w:rPr>
          <w:color w:val="282828"/>
          <w:sz w:val="23"/>
          <w:szCs w:val="23"/>
        </w:rPr>
        <w:t xml:space="preserve"> рублей, увеличена расходная часть бюджета на сумму</w:t>
      </w:r>
      <w:r w:rsidR="00C56239">
        <w:rPr>
          <w:color w:val="282828"/>
          <w:sz w:val="23"/>
          <w:szCs w:val="23"/>
        </w:rPr>
        <w:t xml:space="preserve"> 8 006 </w:t>
      </w:r>
      <w:r w:rsidRPr="00B12904">
        <w:rPr>
          <w:color w:val="282828"/>
          <w:sz w:val="23"/>
          <w:szCs w:val="23"/>
        </w:rPr>
        <w:t xml:space="preserve"> рублей.</w:t>
      </w:r>
    </w:p>
    <w:p w:rsidR="00EA3B44" w:rsidRPr="00B12904" w:rsidRDefault="00EA3B44" w:rsidP="00EA3B44">
      <w:pPr>
        <w:pStyle w:val="a3"/>
        <w:shd w:val="clear" w:color="auto" w:fill="FFFFFF"/>
        <w:spacing w:before="0" w:beforeAutospacing="0" w:after="167" w:afterAutospacing="0"/>
        <w:jc w:val="both"/>
        <w:rPr>
          <w:color w:val="282828"/>
          <w:sz w:val="23"/>
          <w:szCs w:val="23"/>
        </w:rPr>
      </w:pPr>
      <w:r w:rsidRPr="00B12904">
        <w:rPr>
          <w:color w:val="282828"/>
          <w:sz w:val="23"/>
          <w:szCs w:val="23"/>
        </w:rPr>
        <w:t xml:space="preserve">- заседание от </w:t>
      </w:r>
      <w:r w:rsidR="008041F3">
        <w:rPr>
          <w:color w:val="282828"/>
          <w:sz w:val="23"/>
          <w:szCs w:val="23"/>
        </w:rPr>
        <w:t>30.09</w:t>
      </w:r>
      <w:r w:rsidRPr="00B12904">
        <w:rPr>
          <w:color w:val="282828"/>
          <w:sz w:val="23"/>
          <w:szCs w:val="23"/>
        </w:rPr>
        <w:t>.2020 года №</w:t>
      </w:r>
      <w:r>
        <w:rPr>
          <w:color w:val="282828"/>
          <w:sz w:val="23"/>
          <w:szCs w:val="23"/>
        </w:rPr>
        <w:t>4</w:t>
      </w:r>
      <w:r w:rsidR="008041F3">
        <w:rPr>
          <w:color w:val="282828"/>
          <w:sz w:val="23"/>
          <w:szCs w:val="23"/>
        </w:rPr>
        <w:t>5</w:t>
      </w:r>
      <w:r w:rsidRPr="00B12904">
        <w:rPr>
          <w:color w:val="282828"/>
          <w:sz w:val="23"/>
          <w:szCs w:val="23"/>
        </w:rPr>
        <w:t xml:space="preserve">, увеличена доходная часть бюджета </w:t>
      </w:r>
      <w:r>
        <w:rPr>
          <w:color w:val="282828"/>
          <w:sz w:val="23"/>
          <w:szCs w:val="23"/>
        </w:rPr>
        <w:t xml:space="preserve">за счет </w:t>
      </w:r>
      <w:r w:rsidR="008041F3">
        <w:rPr>
          <w:color w:val="282828"/>
          <w:sz w:val="23"/>
          <w:szCs w:val="23"/>
        </w:rPr>
        <w:t>прочих безвозмездных поступлений</w:t>
      </w:r>
      <w:r>
        <w:rPr>
          <w:color w:val="282828"/>
          <w:sz w:val="23"/>
          <w:szCs w:val="23"/>
        </w:rPr>
        <w:t xml:space="preserve"> </w:t>
      </w:r>
      <w:r w:rsidRPr="00B12904">
        <w:rPr>
          <w:color w:val="282828"/>
          <w:sz w:val="23"/>
          <w:szCs w:val="23"/>
        </w:rPr>
        <w:t xml:space="preserve">на сумму </w:t>
      </w:r>
      <w:r w:rsidR="008041F3">
        <w:rPr>
          <w:color w:val="282828"/>
          <w:sz w:val="23"/>
          <w:szCs w:val="23"/>
        </w:rPr>
        <w:t>280 000</w:t>
      </w:r>
      <w:r w:rsidRPr="00B12904">
        <w:rPr>
          <w:color w:val="282828"/>
          <w:sz w:val="23"/>
          <w:szCs w:val="23"/>
        </w:rPr>
        <w:t xml:space="preserve"> рублей, увеличена расходная часть бюджета на сумму</w:t>
      </w:r>
      <w:r>
        <w:rPr>
          <w:color w:val="282828"/>
          <w:sz w:val="23"/>
          <w:szCs w:val="23"/>
        </w:rPr>
        <w:t xml:space="preserve"> </w:t>
      </w:r>
      <w:r w:rsidR="008041F3">
        <w:rPr>
          <w:color w:val="282828"/>
          <w:sz w:val="23"/>
          <w:szCs w:val="23"/>
        </w:rPr>
        <w:t>280 000</w:t>
      </w:r>
      <w:r>
        <w:rPr>
          <w:color w:val="282828"/>
          <w:sz w:val="23"/>
          <w:szCs w:val="23"/>
        </w:rPr>
        <w:t xml:space="preserve"> </w:t>
      </w:r>
      <w:r w:rsidRPr="00B12904">
        <w:rPr>
          <w:color w:val="282828"/>
          <w:sz w:val="23"/>
          <w:szCs w:val="23"/>
        </w:rPr>
        <w:t xml:space="preserve"> рублей.</w:t>
      </w:r>
    </w:p>
    <w:p w:rsidR="00480AB1" w:rsidRDefault="00480AB1" w:rsidP="00480AB1">
      <w:pPr>
        <w:pStyle w:val="a3"/>
        <w:shd w:val="clear" w:color="auto" w:fill="FFFFFF"/>
        <w:spacing w:before="0" w:beforeAutospacing="0" w:after="167" w:afterAutospacing="0"/>
        <w:jc w:val="both"/>
        <w:rPr>
          <w:color w:val="282828"/>
          <w:sz w:val="23"/>
          <w:szCs w:val="23"/>
        </w:rPr>
      </w:pPr>
      <w:r w:rsidRPr="00B12904">
        <w:rPr>
          <w:color w:val="282828"/>
          <w:sz w:val="23"/>
          <w:szCs w:val="23"/>
        </w:rPr>
        <w:t xml:space="preserve">- </w:t>
      </w:r>
      <w:r w:rsidRPr="00D471C9">
        <w:rPr>
          <w:color w:val="282828"/>
          <w:sz w:val="23"/>
          <w:szCs w:val="23"/>
        </w:rPr>
        <w:t xml:space="preserve">заседание от </w:t>
      </w:r>
      <w:r w:rsidR="008041F3">
        <w:rPr>
          <w:color w:val="282828"/>
          <w:sz w:val="23"/>
          <w:szCs w:val="23"/>
        </w:rPr>
        <w:t>27</w:t>
      </w:r>
      <w:r w:rsidR="008041F3" w:rsidRPr="00B12904">
        <w:rPr>
          <w:color w:val="282828"/>
          <w:sz w:val="23"/>
          <w:szCs w:val="23"/>
        </w:rPr>
        <w:t>.</w:t>
      </w:r>
      <w:r w:rsidR="008041F3">
        <w:rPr>
          <w:color w:val="282828"/>
          <w:sz w:val="23"/>
          <w:szCs w:val="23"/>
        </w:rPr>
        <w:t>11</w:t>
      </w:r>
      <w:r w:rsidR="008041F3" w:rsidRPr="00B12904">
        <w:rPr>
          <w:color w:val="282828"/>
          <w:sz w:val="23"/>
          <w:szCs w:val="23"/>
        </w:rPr>
        <w:t>.2020 года №</w:t>
      </w:r>
      <w:r w:rsidR="008041F3">
        <w:rPr>
          <w:color w:val="282828"/>
          <w:sz w:val="23"/>
          <w:szCs w:val="23"/>
        </w:rPr>
        <w:t>47/1</w:t>
      </w:r>
      <w:r w:rsidRPr="00B12904">
        <w:rPr>
          <w:color w:val="282828"/>
          <w:sz w:val="23"/>
          <w:szCs w:val="23"/>
        </w:rPr>
        <w:t xml:space="preserve">, </w:t>
      </w:r>
      <w:r>
        <w:rPr>
          <w:color w:val="282828"/>
          <w:sz w:val="23"/>
          <w:szCs w:val="23"/>
        </w:rPr>
        <w:t xml:space="preserve">перераспределение бюджетных ассигнований по КБК </w:t>
      </w:r>
      <w:r w:rsidR="00E96FEB">
        <w:rPr>
          <w:color w:val="282828"/>
          <w:sz w:val="23"/>
          <w:szCs w:val="23"/>
        </w:rPr>
        <w:t>расходов</w:t>
      </w:r>
      <w:r w:rsidR="00AB47F0">
        <w:rPr>
          <w:color w:val="282828"/>
          <w:sz w:val="23"/>
          <w:szCs w:val="23"/>
        </w:rPr>
        <w:t xml:space="preserve"> </w:t>
      </w:r>
      <w:r>
        <w:rPr>
          <w:color w:val="282828"/>
          <w:sz w:val="23"/>
          <w:szCs w:val="23"/>
        </w:rPr>
        <w:t xml:space="preserve"> </w:t>
      </w:r>
      <w:r w:rsidR="00AB47F0">
        <w:rPr>
          <w:color w:val="282828"/>
          <w:sz w:val="23"/>
          <w:szCs w:val="23"/>
        </w:rPr>
        <w:t xml:space="preserve">в сумме </w:t>
      </w:r>
      <w:r w:rsidR="00E96FEB">
        <w:rPr>
          <w:color w:val="282828"/>
          <w:sz w:val="23"/>
          <w:szCs w:val="23"/>
        </w:rPr>
        <w:t>39 000</w:t>
      </w:r>
      <w:r w:rsidR="001A19BB">
        <w:rPr>
          <w:color w:val="282828"/>
          <w:sz w:val="23"/>
          <w:szCs w:val="23"/>
        </w:rPr>
        <w:t xml:space="preserve"> рублей </w:t>
      </w:r>
      <w:bookmarkStart w:id="0" w:name="_GoBack"/>
      <w:bookmarkEnd w:id="0"/>
      <w:r w:rsidR="00AB47F0">
        <w:rPr>
          <w:color w:val="282828"/>
          <w:sz w:val="23"/>
          <w:szCs w:val="23"/>
        </w:rPr>
        <w:t>.</w:t>
      </w:r>
    </w:p>
    <w:p w:rsidR="003D194D" w:rsidRPr="00B12904" w:rsidRDefault="00E96FEB" w:rsidP="003D194D">
      <w:pPr>
        <w:pStyle w:val="a3"/>
        <w:shd w:val="clear" w:color="auto" w:fill="FFFFFF"/>
        <w:spacing w:before="0" w:beforeAutospacing="0" w:after="167" w:afterAutospacing="0"/>
        <w:jc w:val="both"/>
        <w:rPr>
          <w:color w:val="282828"/>
          <w:sz w:val="23"/>
          <w:szCs w:val="23"/>
        </w:rPr>
      </w:pPr>
      <w:r w:rsidRPr="00E96FEB">
        <w:rPr>
          <w:color w:val="282828"/>
          <w:sz w:val="23"/>
          <w:szCs w:val="23"/>
        </w:rPr>
        <w:t xml:space="preserve">- заседание от </w:t>
      </w:r>
      <w:r w:rsidR="003D194D">
        <w:rPr>
          <w:color w:val="282828"/>
          <w:sz w:val="23"/>
          <w:szCs w:val="23"/>
        </w:rPr>
        <w:t>30.12</w:t>
      </w:r>
      <w:r w:rsidRPr="00E96FEB">
        <w:rPr>
          <w:color w:val="282828"/>
          <w:sz w:val="23"/>
          <w:szCs w:val="23"/>
        </w:rPr>
        <w:t>.2020 года №</w:t>
      </w:r>
      <w:r w:rsidR="003D194D">
        <w:rPr>
          <w:color w:val="282828"/>
          <w:sz w:val="23"/>
          <w:szCs w:val="23"/>
        </w:rPr>
        <w:t>50</w:t>
      </w:r>
      <w:r w:rsidRPr="00E96FEB">
        <w:rPr>
          <w:color w:val="282828"/>
          <w:sz w:val="23"/>
          <w:szCs w:val="23"/>
        </w:rPr>
        <w:t xml:space="preserve">, </w:t>
      </w:r>
      <w:r w:rsidR="003D194D">
        <w:rPr>
          <w:color w:val="282828"/>
          <w:sz w:val="23"/>
          <w:szCs w:val="23"/>
        </w:rPr>
        <w:t>уменьшена</w:t>
      </w:r>
      <w:r w:rsidR="003D194D" w:rsidRPr="00B12904">
        <w:rPr>
          <w:color w:val="282828"/>
          <w:sz w:val="23"/>
          <w:szCs w:val="23"/>
        </w:rPr>
        <w:t xml:space="preserve"> доходная часть бюджета </w:t>
      </w:r>
      <w:r w:rsidR="003D194D">
        <w:rPr>
          <w:color w:val="282828"/>
          <w:sz w:val="23"/>
          <w:szCs w:val="23"/>
        </w:rPr>
        <w:t>за счет увеличения налоговых и неналоговых доходов на 50 ру</w:t>
      </w:r>
      <w:r w:rsidR="00585DD8">
        <w:rPr>
          <w:color w:val="282828"/>
          <w:sz w:val="23"/>
          <w:szCs w:val="23"/>
        </w:rPr>
        <w:t>б</w:t>
      </w:r>
      <w:r w:rsidR="003D194D">
        <w:rPr>
          <w:color w:val="282828"/>
          <w:sz w:val="23"/>
          <w:szCs w:val="23"/>
        </w:rPr>
        <w:t xml:space="preserve">лей и уменьшения безвозмездных поступлений от </w:t>
      </w:r>
      <w:r w:rsidR="00585DD8">
        <w:rPr>
          <w:color w:val="282828"/>
          <w:sz w:val="23"/>
          <w:szCs w:val="23"/>
        </w:rPr>
        <w:t xml:space="preserve"> других бюджетов бюджетной системы на 117 050 рублей </w:t>
      </w:r>
      <w:r w:rsidR="003D194D" w:rsidRPr="00B12904">
        <w:rPr>
          <w:color w:val="282828"/>
          <w:sz w:val="23"/>
          <w:szCs w:val="23"/>
        </w:rPr>
        <w:t xml:space="preserve">на сумму </w:t>
      </w:r>
      <w:r w:rsidR="00585DD8">
        <w:rPr>
          <w:color w:val="282828"/>
          <w:sz w:val="23"/>
          <w:szCs w:val="23"/>
        </w:rPr>
        <w:t>117</w:t>
      </w:r>
      <w:r w:rsidR="003D194D">
        <w:rPr>
          <w:color w:val="282828"/>
          <w:sz w:val="23"/>
          <w:szCs w:val="23"/>
        </w:rPr>
        <w:t xml:space="preserve"> 000</w:t>
      </w:r>
      <w:r w:rsidR="003D194D" w:rsidRPr="00B12904">
        <w:rPr>
          <w:color w:val="282828"/>
          <w:sz w:val="23"/>
          <w:szCs w:val="23"/>
        </w:rPr>
        <w:t xml:space="preserve"> рублей, </w:t>
      </w:r>
      <w:r w:rsidR="00585DD8">
        <w:rPr>
          <w:color w:val="282828"/>
          <w:sz w:val="23"/>
          <w:szCs w:val="23"/>
        </w:rPr>
        <w:t>уменьшена</w:t>
      </w:r>
      <w:r w:rsidR="003D194D" w:rsidRPr="00B12904">
        <w:rPr>
          <w:color w:val="282828"/>
          <w:sz w:val="23"/>
          <w:szCs w:val="23"/>
        </w:rPr>
        <w:t xml:space="preserve"> расходная часть бюджета на сумму</w:t>
      </w:r>
      <w:r w:rsidR="003D194D">
        <w:rPr>
          <w:color w:val="282828"/>
          <w:sz w:val="23"/>
          <w:szCs w:val="23"/>
        </w:rPr>
        <w:t xml:space="preserve"> </w:t>
      </w:r>
      <w:r w:rsidR="00585DD8">
        <w:rPr>
          <w:color w:val="282828"/>
          <w:sz w:val="23"/>
          <w:szCs w:val="23"/>
        </w:rPr>
        <w:t>117 000</w:t>
      </w:r>
      <w:r w:rsidR="003D194D">
        <w:rPr>
          <w:color w:val="282828"/>
          <w:sz w:val="23"/>
          <w:szCs w:val="23"/>
        </w:rPr>
        <w:t xml:space="preserve"> </w:t>
      </w:r>
      <w:r w:rsidR="003D194D" w:rsidRPr="00B12904">
        <w:rPr>
          <w:color w:val="282828"/>
          <w:sz w:val="23"/>
          <w:szCs w:val="23"/>
        </w:rPr>
        <w:t xml:space="preserve"> рублей.</w:t>
      </w:r>
    </w:p>
    <w:p w:rsidR="00A353CA" w:rsidRPr="00A353CA" w:rsidRDefault="00585DD8" w:rsidP="00A353CA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82828"/>
          <w:sz w:val="23"/>
          <w:szCs w:val="23"/>
        </w:rPr>
        <w:t xml:space="preserve">     </w:t>
      </w:r>
      <w:r w:rsidR="00A353CA" w:rsidRPr="00A353CA">
        <w:rPr>
          <w:rFonts w:ascii="Times New Roman" w:eastAsia="Times New Roman" w:hAnsi="Times New Roman" w:cs="Times New Roman"/>
          <w:sz w:val="23"/>
          <w:szCs w:val="23"/>
        </w:rPr>
        <w:t xml:space="preserve">Решением </w:t>
      </w:r>
      <w:r>
        <w:rPr>
          <w:rFonts w:ascii="Times New Roman" w:eastAsia="Times New Roman" w:hAnsi="Times New Roman" w:cs="Times New Roman"/>
          <w:sz w:val="23"/>
          <w:szCs w:val="23"/>
        </w:rPr>
        <w:t>Мылинского</w:t>
      </w:r>
      <w:r w:rsidR="00A353CA">
        <w:rPr>
          <w:rFonts w:ascii="Times New Roman" w:eastAsia="Times New Roman" w:hAnsi="Times New Roman" w:cs="Times New Roman"/>
          <w:sz w:val="23"/>
          <w:szCs w:val="23"/>
        </w:rPr>
        <w:t xml:space="preserve"> сельского </w:t>
      </w:r>
      <w:r w:rsidR="00A353CA" w:rsidRPr="00A353CA">
        <w:rPr>
          <w:rFonts w:ascii="Times New Roman" w:eastAsia="Times New Roman" w:hAnsi="Times New Roman" w:cs="Times New Roman"/>
          <w:sz w:val="23"/>
          <w:szCs w:val="23"/>
        </w:rPr>
        <w:t xml:space="preserve"> Совета народных депутатов от 1</w:t>
      </w:r>
      <w:r>
        <w:rPr>
          <w:rFonts w:ascii="Times New Roman" w:eastAsia="Times New Roman" w:hAnsi="Times New Roman" w:cs="Times New Roman"/>
          <w:sz w:val="23"/>
          <w:szCs w:val="23"/>
        </w:rPr>
        <w:t>3</w:t>
      </w:r>
      <w:r w:rsidR="00A353CA" w:rsidRPr="00A353CA">
        <w:rPr>
          <w:rFonts w:ascii="Times New Roman" w:eastAsia="Times New Roman" w:hAnsi="Times New Roman" w:cs="Times New Roman"/>
          <w:sz w:val="23"/>
          <w:szCs w:val="23"/>
        </w:rPr>
        <w:t xml:space="preserve">.12.2019 года № </w:t>
      </w:r>
      <w:r w:rsidR="00A353CA">
        <w:rPr>
          <w:rFonts w:ascii="Times New Roman" w:eastAsia="Times New Roman" w:hAnsi="Times New Roman" w:cs="Times New Roman"/>
          <w:sz w:val="23"/>
          <w:szCs w:val="23"/>
        </w:rPr>
        <w:t>28</w:t>
      </w:r>
      <w:r w:rsidR="00A353CA" w:rsidRPr="00A353CA">
        <w:rPr>
          <w:rFonts w:ascii="Times New Roman" w:eastAsia="Times New Roman" w:hAnsi="Times New Roman" w:cs="Times New Roman"/>
          <w:sz w:val="23"/>
          <w:szCs w:val="23"/>
        </w:rPr>
        <w:t xml:space="preserve"> «О бюджете </w:t>
      </w:r>
      <w:r>
        <w:rPr>
          <w:rFonts w:ascii="Times New Roman" w:eastAsia="Times New Roman" w:hAnsi="Times New Roman" w:cs="Times New Roman"/>
          <w:sz w:val="23"/>
          <w:szCs w:val="23"/>
        </w:rPr>
        <w:t>Мылинского</w:t>
      </w:r>
      <w:r w:rsidR="00A353CA">
        <w:rPr>
          <w:rFonts w:ascii="Times New Roman" w:eastAsia="Times New Roman" w:hAnsi="Times New Roman" w:cs="Times New Roman"/>
          <w:sz w:val="23"/>
          <w:szCs w:val="23"/>
        </w:rPr>
        <w:t xml:space="preserve"> сельского поселения </w:t>
      </w:r>
      <w:r w:rsidR="00A353CA" w:rsidRPr="00A353CA">
        <w:rPr>
          <w:rFonts w:ascii="Times New Roman" w:eastAsia="Times New Roman" w:hAnsi="Times New Roman" w:cs="Times New Roman"/>
          <w:sz w:val="23"/>
          <w:szCs w:val="23"/>
        </w:rPr>
        <w:t xml:space="preserve">Карачевского  муниципального  района Брянской области </w:t>
      </w:r>
      <w:r w:rsidR="00A353CA" w:rsidRPr="00A353CA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A353CA" w:rsidRPr="00A353CA">
        <w:rPr>
          <w:rFonts w:ascii="Times New Roman" w:eastAsia="Times New Roman" w:hAnsi="Times New Roman" w:cs="Times New Roman"/>
          <w:sz w:val="23"/>
          <w:szCs w:val="23"/>
        </w:rPr>
        <w:t>на 2020 год и на плановый период 2021 и 2022 годов» первоначальным утверждены основные характеристики  бюджета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Мылинского сельского поселения</w:t>
      </w:r>
      <w:r w:rsidR="00A353CA" w:rsidRPr="00A353CA">
        <w:rPr>
          <w:rFonts w:ascii="Times New Roman" w:eastAsia="Times New Roman" w:hAnsi="Times New Roman" w:cs="Times New Roman"/>
          <w:sz w:val="23"/>
          <w:szCs w:val="23"/>
        </w:rPr>
        <w:t xml:space="preserve"> Карачевского  муниципального  района Брянской области </w:t>
      </w:r>
      <w:r w:rsidR="00A353CA" w:rsidRPr="00A353CA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A353CA" w:rsidRPr="00A353CA">
        <w:rPr>
          <w:rFonts w:ascii="Times New Roman" w:eastAsia="Times New Roman" w:hAnsi="Times New Roman" w:cs="Times New Roman"/>
          <w:sz w:val="23"/>
          <w:szCs w:val="23"/>
        </w:rPr>
        <w:t>на 2020 год:</w:t>
      </w:r>
    </w:p>
    <w:p w:rsidR="005C1168" w:rsidRDefault="00A353CA" w:rsidP="005C116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по доходам </w:t>
      </w:r>
      <w:r w:rsidRPr="00585DD8">
        <w:rPr>
          <w:rFonts w:ascii="Times New Roman" w:eastAsia="Times New Roman" w:hAnsi="Times New Roman" w:cs="Times New Roman"/>
        </w:rPr>
        <w:t xml:space="preserve">– </w:t>
      </w:r>
      <w:r w:rsidR="00585DD8" w:rsidRPr="00585DD8">
        <w:rPr>
          <w:rFonts w:ascii="Times New Roman" w:hAnsi="Times New Roman"/>
        </w:rPr>
        <w:t>2 375 256</w:t>
      </w:r>
      <w:r w:rsidR="00585DD8">
        <w:rPr>
          <w:rFonts w:ascii="Times New Roman" w:hAnsi="Times New Roman"/>
          <w:sz w:val="28"/>
          <w:szCs w:val="28"/>
        </w:rPr>
        <w:t xml:space="preserve"> 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>рублей;</w:t>
      </w:r>
    </w:p>
    <w:p w:rsidR="00A353CA" w:rsidRPr="00A353CA" w:rsidRDefault="00A353CA" w:rsidP="005C116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по расходам – </w:t>
      </w:r>
      <w:r w:rsidR="00585DD8" w:rsidRPr="00585DD8">
        <w:rPr>
          <w:rFonts w:ascii="Times New Roman" w:hAnsi="Times New Roman"/>
        </w:rPr>
        <w:t>2 375 256</w:t>
      </w:r>
      <w:r w:rsidR="00585DD8">
        <w:rPr>
          <w:rFonts w:ascii="Times New Roman" w:hAnsi="Times New Roman"/>
          <w:sz w:val="28"/>
          <w:szCs w:val="28"/>
        </w:rPr>
        <w:t xml:space="preserve"> 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>рублей.</w:t>
      </w:r>
    </w:p>
    <w:p w:rsidR="00A353CA" w:rsidRPr="00A353CA" w:rsidRDefault="005C1168" w:rsidP="00A353CA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     </w:t>
      </w:r>
      <w:r w:rsidR="00A353CA" w:rsidRPr="00A353CA">
        <w:rPr>
          <w:rFonts w:ascii="Times New Roman" w:eastAsia="Times New Roman" w:hAnsi="Times New Roman" w:cs="Times New Roman"/>
          <w:sz w:val="23"/>
          <w:szCs w:val="23"/>
        </w:rPr>
        <w:t xml:space="preserve">Решением </w:t>
      </w:r>
      <w:r w:rsidR="00585DD8">
        <w:rPr>
          <w:rFonts w:ascii="Times New Roman" w:eastAsia="Times New Roman" w:hAnsi="Times New Roman" w:cs="Times New Roman"/>
          <w:sz w:val="23"/>
          <w:szCs w:val="23"/>
        </w:rPr>
        <w:t xml:space="preserve">Мылинского </w:t>
      </w:r>
      <w:r w:rsidR="003D0563">
        <w:rPr>
          <w:rFonts w:ascii="Times New Roman" w:eastAsia="Times New Roman" w:hAnsi="Times New Roman" w:cs="Times New Roman"/>
          <w:sz w:val="23"/>
          <w:szCs w:val="23"/>
        </w:rPr>
        <w:t>сельского</w:t>
      </w:r>
      <w:r w:rsidR="00A353CA" w:rsidRPr="00A353CA">
        <w:rPr>
          <w:rFonts w:ascii="Times New Roman" w:eastAsia="Times New Roman" w:hAnsi="Times New Roman" w:cs="Times New Roman"/>
          <w:sz w:val="23"/>
          <w:szCs w:val="23"/>
        </w:rPr>
        <w:t xml:space="preserve"> Совета народных депутатов </w:t>
      </w:r>
      <w:r w:rsidR="00A353CA" w:rsidRPr="00380C84">
        <w:rPr>
          <w:rFonts w:ascii="Times New Roman" w:eastAsia="Times New Roman" w:hAnsi="Times New Roman" w:cs="Times New Roman"/>
          <w:sz w:val="23"/>
          <w:szCs w:val="23"/>
        </w:rPr>
        <w:t xml:space="preserve">от </w:t>
      </w:r>
      <w:r w:rsidR="00FE062B" w:rsidRPr="00380C84">
        <w:rPr>
          <w:rFonts w:ascii="Times New Roman" w:eastAsia="Times New Roman" w:hAnsi="Times New Roman" w:cs="Times New Roman"/>
          <w:sz w:val="23"/>
          <w:szCs w:val="23"/>
        </w:rPr>
        <w:t>1</w:t>
      </w:r>
      <w:r w:rsidR="00380C84" w:rsidRPr="00380C84">
        <w:rPr>
          <w:rFonts w:ascii="Times New Roman" w:eastAsia="Times New Roman" w:hAnsi="Times New Roman" w:cs="Times New Roman"/>
          <w:sz w:val="23"/>
          <w:szCs w:val="23"/>
        </w:rPr>
        <w:t>4</w:t>
      </w:r>
      <w:r w:rsidR="00A353CA" w:rsidRPr="00380C84">
        <w:rPr>
          <w:rFonts w:ascii="Times New Roman" w:eastAsia="Times New Roman" w:hAnsi="Times New Roman" w:cs="Times New Roman"/>
          <w:sz w:val="23"/>
          <w:szCs w:val="23"/>
        </w:rPr>
        <w:t>.12.2020 года №</w:t>
      </w:r>
      <w:r w:rsidR="00585DD8">
        <w:rPr>
          <w:rFonts w:ascii="Times New Roman" w:eastAsia="Times New Roman" w:hAnsi="Times New Roman" w:cs="Times New Roman"/>
          <w:sz w:val="23"/>
          <w:szCs w:val="23"/>
        </w:rPr>
        <w:t>28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E76F9E" w:rsidRPr="00A353CA">
        <w:rPr>
          <w:rFonts w:ascii="Times New Roman" w:eastAsia="Times New Roman" w:hAnsi="Times New Roman" w:cs="Times New Roman"/>
          <w:sz w:val="23"/>
          <w:szCs w:val="23"/>
        </w:rPr>
        <w:t xml:space="preserve">«О бюджете </w:t>
      </w:r>
      <w:r w:rsidR="00585DD8">
        <w:rPr>
          <w:rFonts w:ascii="Times New Roman" w:eastAsia="Times New Roman" w:hAnsi="Times New Roman" w:cs="Times New Roman"/>
          <w:sz w:val="23"/>
          <w:szCs w:val="23"/>
        </w:rPr>
        <w:t>Мылинского</w:t>
      </w:r>
      <w:r w:rsidR="00E76F9E">
        <w:rPr>
          <w:rFonts w:ascii="Times New Roman" w:eastAsia="Times New Roman" w:hAnsi="Times New Roman" w:cs="Times New Roman"/>
          <w:sz w:val="23"/>
          <w:szCs w:val="23"/>
        </w:rPr>
        <w:t xml:space="preserve"> сельского поселения </w:t>
      </w:r>
      <w:r w:rsidR="00E76F9E" w:rsidRPr="00A353CA">
        <w:rPr>
          <w:rFonts w:ascii="Times New Roman" w:eastAsia="Times New Roman" w:hAnsi="Times New Roman" w:cs="Times New Roman"/>
          <w:sz w:val="23"/>
          <w:szCs w:val="23"/>
        </w:rPr>
        <w:t xml:space="preserve">Карачевского  муниципального  района Брянской области </w:t>
      </w:r>
      <w:r w:rsidR="00E76F9E" w:rsidRPr="00A353CA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E76F9E" w:rsidRPr="00A353CA">
        <w:rPr>
          <w:rFonts w:ascii="Times New Roman" w:eastAsia="Times New Roman" w:hAnsi="Times New Roman" w:cs="Times New Roman"/>
          <w:sz w:val="23"/>
          <w:szCs w:val="23"/>
        </w:rPr>
        <w:t xml:space="preserve">на 2020 год и на плановый период 2021 и 2022 годов» </w:t>
      </w:r>
      <w:r w:rsidR="00A353CA" w:rsidRPr="00A353CA">
        <w:rPr>
          <w:rFonts w:ascii="Times New Roman" w:eastAsia="Times New Roman" w:hAnsi="Times New Roman" w:cs="Times New Roman"/>
          <w:sz w:val="23"/>
          <w:szCs w:val="23"/>
        </w:rPr>
        <w:t>(далее – Решение) в окончательной редакции утверждены показатели на 2020 год:</w:t>
      </w:r>
    </w:p>
    <w:p w:rsidR="00A353CA" w:rsidRPr="00A353CA" w:rsidRDefault="00A353CA" w:rsidP="00A353CA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по доходам – </w:t>
      </w:r>
      <w:r w:rsidR="00585DD8">
        <w:rPr>
          <w:rFonts w:ascii="Times New Roman" w:eastAsia="Times New Roman" w:hAnsi="Times New Roman" w:cs="Times New Roman"/>
          <w:sz w:val="23"/>
          <w:szCs w:val="23"/>
        </w:rPr>
        <w:t>2 546 252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рублей;</w:t>
      </w:r>
    </w:p>
    <w:p w:rsidR="00A353CA" w:rsidRPr="00A353CA" w:rsidRDefault="00A353CA" w:rsidP="00A353CA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по расходам </w:t>
      </w:r>
      <w:r w:rsidRPr="00585DD8">
        <w:rPr>
          <w:rFonts w:ascii="Times New Roman" w:eastAsia="Times New Roman" w:hAnsi="Times New Roman" w:cs="Times New Roman"/>
        </w:rPr>
        <w:t xml:space="preserve">– </w:t>
      </w:r>
      <w:r w:rsidR="00585DD8" w:rsidRPr="00585DD8">
        <w:rPr>
          <w:rFonts w:ascii="Times New Roman" w:hAnsi="Times New Roman"/>
        </w:rPr>
        <w:t>2 636 312,51</w:t>
      </w:r>
      <w:r w:rsidR="00585DD8">
        <w:rPr>
          <w:rFonts w:ascii="Times New Roman" w:hAnsi="Times New Roman"/>
          <w:sz w:val="28"/>
          <w:szCs w:val="28"/>
        </w:rPr>
        <w:t xml:space="preserve"> 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>рубл</w:t>
      </w:r>
      <w:r w:rsidR="00644E17">
        <w:rPr>
          <w:rFonts w:ascii="Times New Roman" w:eastAsia="Times New Roman" w:hAnsi="Times New Roman" w:cs="Times New Roman"/>
          <w:sz w:val="23"/>
          <w:szCs w:val="23"/>
        </w:rPr>
        <w:t>ей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>;</w:t>
      </w:r>
    </w:p>
    <w:p w:rsidR="00A353CA" w:rsidRDefault="00A353CA" w:rsidP="00A353CA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прогнозируемый дефицит – </w:t>
      </w:r>
      <w:r w:rsidR="00585DD8">
        <w:rPr>
          <w:rFonts w:ascii="Times New Roman" w:eastAsia="Times New Roman" w:hAnsi="Times New Roman" w:cs="Times New Roman"/>
          <w:sz w:val="23"/>
          <w:szCs w:val="23"/>
        </w:rPr>
        <w:t>90 050,51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рублей.</w:t>
      </w:r>
    </w:p>
    <w:p w:rsidR="00380C84" w:rsidRDefault="00380C84" w:rsidP="00A353CA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  <w:t xml:space="preserve">Бюджет </w:t>
      </w:r>
      <w:r w:rsidR="005C1168">
        <w:rPr>
          <w:rFonts w:ascii="Times New Roman" w:eastAsia="Times New Roman" w:hAnsi="Times New Roman" w:cs="Times New Roman"/>
          <w:sz w:val="23"/>
          <w:szCs w:val="23"/>
        </w:rPr>
        <w:t>Мылинского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сельского поселения Карачевского муниципального района Брянской области  за 2020 год  по доходам  исполнен в сумме </w:t>
      </w:r>
      <w:r w:rsidR="005C1168">
        <w:rPr>
          <w:rFonts w:ascii="Times New Roman" w:eastAsia="Times New Roman" w:hAnsi="Times New Roman" w:cs="Times New Roman"/>
          <w:sz w:val="23"/>
          <w:szCs w:val="23"/>
        </w:rPr>
        <w:t>2 700 805,42 рубля, или 106,1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% от плана, по расходам в сумме </w:t>
      </w:r>
      <w:r w:rsidR="005C1168" w:rsidRPr="005C1168">
        <w:rPr>
          <w:rFonts w:ascii="Times New Roman" w:eastAsia="Times New Roman" w:hAnsi="Times New Roman" w:cs="Times New Roman"/>
          <w:sz w:val="23"/>
          <w:szCs w:val="23"/>
        </w:rPr>
        <w:t>2</w:t>
      </w:r>
      <w:r w:rsidR="005C1168">
        <w:rPr>
          <w:rFonts w:ascii="Times New Roman" w:eastAsia="Times New Roman" w:hAnsi="Times New Roman" w:cs="Times New Roman"/>
          <w:sz w:val="23"/>
          <w:szCs w:val="23"/>
        </w:rPr>
        <w:t> </w:t>
      </w:r>
      <w:r w:rsidR="005C1168" w:rsidRPr="005C1168">
        <w:rPr>
          <w:rFonts w:ascii="Times New Roman" w:eastAsia="Times New Roman" w:hAnsi="Times New Roman" w:cs="Times New Roman"/>
          <w:sz w:val="23"/>
          <w:szCs w:val="23"/>
        </w:rPr>
        <w:t>592</w:t>
      </w:r>
      <w:r w:rsidR="005C1168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5C1168" w:rsidRPr="005C1168">
        <w:rPr>
          <w:rFonts w:ascii="Times New Roman" w:eastAsia="Times New Roman" w:hAnsi="Times New Roman" w:cs="Times New Roman"/>
          <w:sz w:val="23"/>
          <w:szCs w:val="23"/>
        </w:rPr>
        <w:t xml:space="preserve">827,76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рублей, или </w:t>
      </w:r>
      <w:r w:rsidR="005C1168">
        <w:rPr>
          <w:rFonts w:ascii="Times New Roman" w:eastAsia="Times New Roman" w:hAnsi="Times New Roman" w:cs="Times New Roman"/>
          <w:sz w:val="23"/>
          <w:szCs w:val="23"/>
        </w:rPr>
        <w:t>98,4</w:t>
      </w:r>
      <w:r>
        <w:rPr>
          <w:rFonts w:ascii="Times New Roman" w:eastAsia="Times New Roman" w:hAnsi="Times New Roman" w:cs="Times New Roman"/>
          <w:sz w:val="23"/>
          <w:szCs w:val="23"/>
        </w:rPr>
        <w:t>% от плана</w:t>
      </w:r>
      <w:r w:rsidR="00070BCE">
        <w:rPr>
          <w:rFonts w:ascii="Times New Roman" w:eastAsia="Times New Roman" w:hAnsi="Times New Roman" w:cs="Times New Roman"/>
          <w:sz w:val="23"/>
          <w:szCs w:val="23"/>
        </w:rPr>
        <w:t xml:space="preserve">, по источникам внутреннего финансирования дефицита бюджета в сумме </w:t>
      </w:r>
      <w:r w:rsidR="005C1168">
        <w:rPr>
          <w:rFonts w:ascii="Times New Roman" w:eastAsia="Times New Roman" w:hAnsi="Times New Roman" w:cs="Times New Roman"/>
          <w:sz w:val="23"/>
          <w:szCs w:val="23"/>
        </w:rPr>
        <w:t xml:space="preserve">107 977,66 </w:t>
      </w:r>
      <w:r w:rsidR="00070BCE">
        <w:rPr>
          <w:rFonts w:ascii="Times New Roman" w:eastAsia="Times New Roman" w:hAnsi="Times New Roman" w:cs="Times New Roman"/>
          <w:sz w:val="23"/>
          <w:szCs w:val="23"/>
        </w:rPr>
        <w:t xml:space="preserve"> рублей.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</w:p>
    <w:p w:rsidR="00A353CA" w:rsidRDefault="00EA2D4F" w:rsidP="00FE062B">
      <w:pPr>
        <w:pStyle w:val="a3"/>
        <w:shd w:val="clear" w:color="auto" w:fill="FFFFFF"/>
        <w:spacing w:before="0" w:beforeAutospacing="0" w:after="167" w:afterAutospacing="0"/>
      </w:pPr>
      <w:r>
        <w:rPr>
          <w:rFonts w:ascii="Arial" w:hAnsi="Arial" w:cs="Arial"/>
          <w:color w:val="282828"/>
          <w:sz w:val="23"/>
          <w:szCs w:val="23"/>
        </w:rPr>
        <w:t>      </w:t>
      </w:r>
      <w:r w:rsidR="00B12904" w:rsidRPr="00B12904">
        <w:t xml:space="preserve">Глава </w:t>
      </w:r>
      <w:r w:rsidR="005C1168">
        <w:t>Мылинского</w:t>
      </w:r>
    </w:p>
    <w:p w:rsidR="00B12904" w:rsidRPr="00B12904" w:rsidRDefault="00A353CA" w:rsidP="00FE062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сельского поселения                                                                       </w:t>
      </w:r>
      <w:proofErr w:type="spellStart"/>
      <w:r w:rsidR="005C1168">
        <w:rPr>
          <w:rFonts w:ascii="Times New Roman" w:hAnsi="Times New Roman" w:cs="Times New Roman"/>
          <w:sz w:val="24"/>
          <w:szCs w:val="24"/>
        </w:rPr>
        <w:t>Е.Н.Евсикова</w:t>
      </w:r>
      <w:proofErr w:type="spellEnd"/>
    </w:p>
    <w:sectPr w:rsidR="00B12904" w:rsidRPr="00B12904" w:rsidSect="00070BC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D4F"/>
    <w:rsid w:val="000248F4"/>
    <w:rsid w:val="00070BCE"/>
    <w:rsid w:val="00072E97"/>
    <w:rsid w:val="000C283B"/>
    <w:rsid w:val="000C42A0"/>
    <w:rsid w:val="001217EE"/>
    <w:rsid w:val="00123083"/>
    <w:rsid w:val="00141EF0"/>
    <w:rsid w:val="001A19BB"/>
    <w:rsid w:val="002764AE"/>
    <w:rsid w:val="003159F9"/>
    <w:rsid w:val="00336A30"/>
    <w:rsid w:val="00380C84"/>
    <w:rsid w:val="0038122A"/>
    <w:rsid w:val="003B4DEE"/>
    <w:rsid w:val="003D0563"/>
    <w:rsid w:val="003D194D"/>
    <w:rsid w:val="00480AB1"/>
    <w:rsid w:val="00517C6A"/>
    <w:rsid w:val="00520400"/>
    <w:rsid w:val="00585DD8"/>
    <w:rsid w:val="005A4AAA"/>
    <w:rsid w:val="005C1168"/>
    <w:rsid w:val="005C2F7D"/>
    <w:rsid w:val="005C51D4"/>
    <w:rsid w:val="005D3A56"/>
    <w:rsid w:val="00644E17"/>
    <w:rsid w:val="0067774B"/>
    <w:rsid w:val="00685AE9"/>
    <w:rsid w:val="006F2A7D"/>
    <w:rsid w:val="00716E7A"/>
    <w:rsid w:val="00762CB6"/>
    <w:rsid w:val="008041F3"/>
    <w:rsid w:val="008B5FDE"/>
    <w:rsid w:val="008C7CC8"/>
    <w:rsid w:val="009023B1"/>
    <w:rsid w:val="009273E7"/>
    <w:rsid w:val="00A340DA"/>
    <w:rsid w:val="00A353CA"/>
    <w:rsid w:val="00A66BBC"/>
    <w:rsid w:val="00AB47F0"/>
    <w:rsid w:val="00B12904"/>
    <w:rsid w:val="00BC760B"/>
    <w:rsid w:val="00BD40D0"/>
    <w:rsid w:val="00C56239"/>
    <w:rsid w:val="00D14A6C"/>
    <w:rsid w:val="00D471C9"/>
    <w:rsid w:val="00E536B4"/>
    <w:rsid w:val="00E74423"/>
    <w:rsid w:val="00E76F9E"/>
    <w:rsid w:val="00E96FEB"/>
    <w:rsid w:val="00EA2D4F"/>
    <w:rsid w:val="00EA3B44"/>
    <w:rsid w:val="00F21FEF"/>
    <w:rsid w:val="00F31397"/>
    <w:rsid w:val="00FE0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2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2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4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27</cp:revision>
  <dcterms:created xsi:type="dcterms:W3CDTF">2021-06-22T07:16:00Z</dcterms:created>
  <dcterms:modified xsi:type="dcterms:W3CDTF">2021-06-24T09:07:00Z</dcterms:modified>
</cp:coreProperties>
</file>